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CE" w:rsidRDefault="00693D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 w:rsidRPr="0001350C">
        <w:rPr>
          <w:sz w:val="22"/>
          <w:szCs w:val="22"/>
        </w:rPr>
        <w:t>Temeljem članka 30.</w:t>
      </w:r>
      <w:r w:rsidR="004D01A6" w:rsidRPr="0001350C">
        <w:rPr>
          <w:sz w:val="22"/>
          <w:szCs w:val="22"/>
        </w:rPr>
        <w:t xml:space="preserve"> </w:t>
      </w:r>
      <w:r w:rsidRPr="0001350C">
        <w:rPr>
          <w:sz w:val="22"/>
          <w:szCs w:val="22"/>
        </w:rPr>
        <w:t>stavka 4. Zakona o komunalnom gospodarstvu  („Narodne novine 36/95, 70/97, 128/99, 57/00, 129/00, 59/01, 26/03 –</w:t>
      </w:r>
      <w:r w:rsidR="004D01A6" w:rsidRPr="0001350C">
        <w:rPr>
          <w:sz w:val="22"/>
          <w:szCs w:val="22"/>
        </w:rPr>
        <w:t xml:space="preserve"> </w:t>
      </w:r>
      <w:r w:rsidRPr="0001350C">
        <w:rPr>
          <w:sz w:val="22"/>
          <w:szCs w:val="22"/>
        </w:rPr>
        <w:t>pročišćeni tekst, 82/04, 110/04-Uredba, 178/04, 38/09, 79/09, 153/09,49/11, 144</w:t>
      </w:r>
      <w:r w:rsidR="005425BC" w:rsidRPr="0001350C">
        <w:rPr>
          <w:sz w:val="22"/>
          <w:szCs w:val="22"/>
        </w:rPr>
        <w:t>/12,94/13, i 153/13) i članka 41</w:t>
      </w:r>
      <w:r w:rsidRPr="0001350C">
        <w:rPr>
          <w:sz w:val="22"/>
          <w:szCs w:val="22"/>
        </w:rPr>
        <w:t xml:space="preserve">. Statua Općine Ernestinovo (“Službeni glasnik Općine Ernestinovo 1/13 i 4/13), </w:t>
      </w:r>
      <w:r w:rsidR="004D01A6" w:rsidRPr="0001350C">
        <w:rPr>
          <w:sz w:val="22"/>
          <w:szCs w:val="22"/>
        </w:rPr>
        <w:t xml:space="preserve">općinski načelnik </w:t>
      </w:r>
      <w:r w:rsidR="0069317D">
        <w:rPr>
          <w:sz w:val="22"/>
          <w:szCs w:val="22"/>
        </w:rPr>
        <w:t xml:space="preserve">na </w:t>
      </w:r>
      <w:r w:rsidR="00447ECE">
        <w:rPr>
          <w:sz w:val="22"/>
          <w:szCs w:val="22"/>
        </w:rPr>
        <w:t>29.</w:t>
      </w:r>
      <w:r w:rsidR="005425BC" w:rsidRPr="0001350C">
        <w:rPr>
          <w:sz w:val="22"/>
          <w:szCs w:val="22"/>
        </w:rPr>
        <w:t xml:space="preserve"> sjednici </w:t>
      </w:r>
      <w:r w:rsidRPr="0001350C">
        <w:rPr>
          <w:sz w:val="22"/>
          <w:szCs w:val="22"/>
        </w:rPr>
        <w:t>Općinsko</w:t>
      </w:r>
      <w:r w:rsidR="005425BC" w:rsidRPr="0001350C">
        <w:rPr>
          <w:sz w:val="22"/>
          <w:szCs w:val="22"/>
        </w:rPr>
        <w:t>g</w:t>
      </w:r>
      <w:r w:rsidR="00125213">
        <w:rPr>
          <w:sz w:val="22"/>
          <w:szCs w:val="22"/>
        </w:rPr>
        <w:t xml:space="preserve"> v</w:t>
      </w:r>
      <w:r w:rsidRPr="0001350C">
        <w:rPr>
          <w:sz w:val="22"/>
          <w:szCs w:val="22"/>
        </w:rPr>
        <w:t>ijeć</w:t>
      </w:r>
      <w:r w:rsidR="00125213">
        <w:rPr>
          <w:sz w:val="22"/>
          <w:szCs w:val="22"/>
        </w:rPr>
        <w:t>a</w:t>
      </w:r>
      <w:r w:rsidRPr="0001350C">
        <w:rPr>
          <w:sz w:val="22"/>
          <w:szCs w:val="22"/>
        </w:rPr>
        <w:t xml:space="preserve"> Općine Ernestinovo održanoj</w:t>
      </w:r>
    </w:p>
    <w:p w:rsidR="00693D86" w:rsidRPr="0001350C" w:rsidRDefault="00447E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14. ožujka 2017. godine</w:t>
      </w:r>
      <w:r w:rsidR="00693D86" w:rsidRPr="0001350C">
        <w:rPr>
          <w:sz w:val="22"/>
          <w:szCs w:val="22"/>
        </w:rPr>
        <w:t xml:space="preserve"> </w:t>
      </w:r>
      <w:r w:rsidR="00937EE8">
        <w:rPr>
          <w:sz w:val="22"/>
          <w:szCs w:val="22"/>
        </w:rPr>
        <w:t xml:space="preserve"> podnosi</w:t>
      </w:r>
    </w:p>
    <w:p w:rsidR="00693D86" w:rsidRDefault="00693D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2468D" w:rsidRPr="0001350C" w:rsidRDefault="00D246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25BC" w:rsidRPr="0001350C" w:rsidRDefault="005425BC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50C">
        <w:rPr>
          <w:b/>
          <w:sz w:val="22"/>
          <w:szCs w:val="22"/>
        </w:rPr>
        <w:t xml:space="preserve">IZVJEŠĆE </w:t>
      </w:r>
    </w:p>
    <w:p w:rsidR="005425BC" w:rsidRPr="0001350C" w:rsidRDefault="005425BC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50C">
        <w:rPr>
          <w:b/>
          <w:sz w:val="22"/>
          <w:szCs w:val="22"/>
        </w:rPr>
        <w:t xml:space="preserve">o izvršenju Programa </w:t>
      </w:r>
      <w:r w:rsidR="00693D86" w:rsidRPr="0001350C">
        <w:rPr>
          <w:b/>
          <w:sz w:val="22"/>
          <w:szCs w:val="22"/>
        </w:rPr>
        <w:t xml:space="preserve">gradnje objekata i uređaja </w:t>
      </w:r>
    </w:p>
    <w:p w:rsidR="00693D86" w:rsidRPr="0001350C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50C">
        <w:rPr>
          <w:b/>
          <w:sz w:val="22"/>
          <w:szCs w:val="22"/>
        </w:rPr>
        <w:t>komunalne infrastrukture na području</w:t>
      </w:r>
    </w:p>
    <w:p w:rsidR="00693D86" w:rsidRPr="0001350C" w:rsidRDefault="00937EE8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Ernestinovo za 2016</w:t>
      </w:r>
      <w:r w:rsidR="00693D86" w:rsidRPr="0001350C">
        <w:rPr>
          <w:b/>
          <w:sz w:val="22"/>
          <w:szCs w:val="22"/>
        </w:rPr>
        <w:t>. godinu</w:t>
      </w:r>
    </w:p>
    <w:p w:rsidR="00693D86" w:rsidRPr="0001350C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C734B" w:rsidRPr="0001350C" w:rsidRDefault="000B3DC3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350C">
        <w:rPr>
          <w:sz w:val="22"/>
          <w:szCs w:val="22"/>
        </w:rPr>
        <w:t>I.</w:t>
      </w:r>
    </w:p>
    <w:p w:rsidR="000B3DC3" w:rsidRPr="0001350C" w:rsidRDefault="000B3DC3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B3DC3" w:rsidRPr="0001350C" w:rsidRDefault="000B3DC3" w:rsidP="000B3DC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1350C">
        <w:rPr>
          <w:sz w:val="22"/>
          <w:szCs w:val="22"/>
        </w:rPr>
        <w:t>Općinsko vijeć</w:t>
      </w:r>
      <w:r w:rsidR="00937EE8">
        <w:rPr>
          <w:sz w:val="22"/>
          <w:szCs w:val="22"/>
        </w:rPr>
        <w:t>e na 21. sjednici održanoj 30. studenog 2015</w:t>
      </w:r>
      <w:r w:rsidRPr="0001350C">
        <w:rPr>
          <w:sz w:val="22"/>
          <w:szCs w:val="22"/>
        </w:rPr>
        <w:t>. donijelo je Program gradnje objekata i uređaja komunalne infrastrukture na pod</w:t>
      </w:r>
      <w:r w:rsidR="00937EE8">
        <w:rPr>
          <w:sz w:val="22"/>
          <w:szCs w:val="22"/>
        </w:rPr>
        <w:t>ručju Općine Ernestinovo za 2016</w:t>
      </w:r>
      <w:r w:rsidRPr="0001350C">
        <w:rPr>
          <w:sz w:val="22"/>
          <w:szCs w:val="22"/>
        </w:rPr>
        <w:t>. godinu.</w:t>
      </w:r>
    </w:p>
    <w:p w:rsidR="000B3DC3" w:rsidRPr="0001350C" w:rsidRDefault="000B3DC3" w:rsidP="000B3DC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3DC3" w:rsidRPr="0001350C" w:rsidRDefault="000B3DC3" w:rsidP="000B3DC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1350C">
        <w:rPr>
          <w:sz w:val="22"/>
          <w:szCs w:val="22"/>
        </w:rPr>
        <w:t>Izmjene Programa gradnje objekata i uređaja komunalne infrastrukture Općinsko vijeće donij</w:t>
      </w:r>
      <w:r w:rsidR="00937EE8">
        <w:rPr>
          <w:sz w:val="22"/>
          <w:szCs w:val="22"/>
        </w:rPr>
        <w:t>elo je na 28. sjednici održanoj 16. prosinca 2016</w:t>
      </w:r>
      <w:r w:rsidRPr="0001350C">
        <w:rPr>
          <w:sz w:val="22"/>
          <w:szCs w:val="22"/>
        </w:rPr>
        <w:t>., u skladu s izmjenama i dopunama Pror</w:t>
      </w:r>
      <w:r w:rsidR="00937EE8">
        <w:rPr>
          <w:sz w:val="22"/>
          <w:szCs w:val="22"/>
        </w:rPr>
        <w:t>ačuna Općine Ernestinovo za 2016</w:t>
      </w:r>
      <w:r w:rsidRPr="0001350C">
        <w:rPr>
          <w:sz w:val="22"/>
          <w:szCs w:val="22"/>
        </w:rPr>
        <w:t>.</w:t>
      </w:r>
    </w:p>
    <w:p w:rsidR="006C734B" w:rsidRPr="0001350C" w:rsidRDefault="006C734B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B3DC3" w:rsidRPr="0001350C" w:rsidRDefault="000B3DC3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350C">
        <w:rPr>
          <w:sz w:val="22"/>
          <w:szCs w:val="22"/>
        </w:rPr>
        <w:t>II.</w:t>
      </w:r>
    </w:p>
    <w:p w:rsidR="000B3DC3" w:rsidRPr="0001350C" w:rsidRDefault="000B3DC3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C734B" w:rsidRPr="0001350C" w:rsidRDefault="000B3DC3" w:rsidP="006C73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1350C">
        <w:rPr>
          <w:sz w:val="22"/>
          <w:szCs w:val="22"/>
        </w:rPr>
        <w:t>Podnosi se izvješće o izvršenju Programa kako slijedi:</w:t>
      </w:r>
    </w:p>
    <w:p w:rsidR="006C734B" w:rsidRPr="0001350C" w:rsidRDefault="006C734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1984"/>
      </w:tblGrid>
      <w:tr w:rsidR="000B3DC3" w:rsidRPr="00FC16CD" w:rsidTr="00FC16CD">
        <w:tc>
          <w:tcPr>
            <w:tcW w:w="4503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C16CD">
              <w:rPr>
                <w:b/>
                <w:sz w:val="22"/>
                <w:szCs w:val="22"/>
              </w:rPr>
              <w:t>PRIHODI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16CD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16CD">
              <w:rPr>
                <w:b/>
                <w:sz w:val="22"/>
                <w:szCs w:val="22"/>
              </w:rPr>
              <w:t>IZVRŠENJE</w:t>
            </w:r>
          </w:p>
        </w:tc>
      </w:tr>
      <w:tr w:rsidR="000B3DC3" w:rsidRPr="00FC16CD" w:rsidTr="00FC16CD">
        <w:tc>
          <w:tcPr>
            <w:tcW w:w="4503" w:type="dxa"/>
            <w:shd w:val="clear" w:color="auto" w:fill="auto"/>
          </w:tcPr>
          <w:p w:rsidR="000B3DC3" w:rsidRPr="00FC16CD" w:rsidRDefault="00937EE8" w:rsidP="00FC1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937EE8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0B3DC3" w:rsidRPr="00FC16CD"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E27BB7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162.072,54</w:t>
            </w:r>
          </w:p>
        </w:tc>
      </w:tr>
      <w:tr w:rsidR="000B3DC3" w:rsidRPr="00FC16CD" w:rsidTr="00FC16CD">
        <w:tc>
          <w:tcPr>
            <w:tcW w:w="4503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C16CD">
              <w:rPr>
                <w:sz w:val="22"/>
                <w:szCs w:val="22"/>
              </w:rPr>
              <w:t>Vodni doprinos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937EE8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  <w:r w:rsidR="000B3DC3" w:rsidRPr="00FC16CD"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E27BB7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5.255,00</w:t>
            </w:r>
          </w:p>
        </w:tc>
      </w:tr>
      <w:tr w:rsidR="000B3DC3" w:rsidRPr="00FC16CD" w:rsidTr="00FC16CD">
        <w:tc>
          <w:tcPr>
            <w:tcW w:w="4503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C16CD">
              <w:rPr>
                <w:sz w:val="22"/>
                <w:szCs w:val="22"/>
              </w:rPr>
              <w:t>Naknada za zadrž.nezako.izgr.zgrade u prostoru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937EE8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70</w:t>
            </w:r>
            <w:r w:rsidR="000B3DC3" w:rsidRPr="00FC16CD"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E27BB7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</w:tr>
      <w:tr w:rsidR="000B3DC3" w:rsidRPr="00FC16CD" w:rsidTr="00FC16CD">
        <w:tc>
          <w:tcPr>
            <w:tcW w:w="4503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C16CD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937EE8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</w:t>
            </w:r>
            <w:r w:rsidR="000B3DC3" w:rsidRPr="00FC16CD"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E27BB7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217.327,54</w:t>
            </w:r>
          </w:p>
        </w:tc>
      </w:tr>
    </w:tbl>
    <w:p w:rsidR="006C734B" w:rsidRPr="0001350C" w:rsidRDefault="006C734B" w:rsidP="002C49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C4940" w:rsidRPr="0001350C" w:rsidRDefault="002C4940" w:rsidP="002C49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1984"/>
      </w:tblGrid>
      <w:tr w:rsidR="000B3DC3" w:rsidRPr="00FC16CD" w:rsidTr="00FC16CD">
        <w:tc>
          <w:tcPr>
            <w:tcW w:w="4503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C16CD">
              <w:rPr>
                <w:b/>
                <w:sz w:val="22"/>
                <w:szCs w:val="22"/>
              </w:rPr>
              <w:t>RASHODI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16CD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16CD">
              <w:rPr>
                <w:b/>
                <w:sz w:val="22"/>
                <w:szCs w:val="22"/>
              </w:rPr>
              <w:t>IZVRŠENJE</w:t>
            </w:r>
          </w:p>
        </w:tc>
      </w:tr>
      <w:tr w:rsidR="00937EE8" w:rsidRPr="00FC16CD" w:rsidTr="00FC16CD">
        <w:tc>
          <w:tcPr>
            <w:tcW w:w="4503" w:type="dxa"/>
            <w:shd w:val="clear" w:color="auto" w:fill="auto"/>
          </w:tcPr>
          <w:p w:rsidR="00937EE8" w:rsidRDefault="00937EE8" w:rsidP="00FC1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uređenje starog njemačkog groblja u Ernestinovu</w:t>
            </w:r>
          </w:p>
        </w:tc>
        <w:tc>
          <w:tcPr>
            <w:tcW w:w="1984" w:type="dxa"/>
            <w:shd w:val="clear" w:color="auto" w:fill="auto"/>
          </w:tcPr>
          <w:p w:rsidR="00937EE8" w:rsidRDefault="00937EE8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124.000,00</w:t>
            </w:r>
          </w:p>
        </w:tc>
        <w:tc>
          <w:tcPr>
            <w:tcW w:w="1984" w:type="dxa"/>
            <w:shd w:val="clear" w:color="auto" w:fill="auto"/>
          </w:tcPr>
          <w:p w:rsidR="00937EE8" w:rsidRPr="00FC16CD" w:rsidRDefault="00403B46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123.803,54</w:t>
            </w:r>
          </w:p>
        </w:tc>
      </w:tr>
      <w:tr w:rsidR="00937EE8" w:rsidRPr="00FC16CD" w:rsidTr="00FC16CD">
        <w:tc>
          <w:tcPr>
            <w:tcW w:w="4503" w:type="dxa"/>
            <w:shd w:val="clear" w:color="auto" w:fill="auto"/>
          </w:tcPr>
          <w:p w:rsidR="00937EE8" w:rsidRDefault="00937EE8" w:rsidP="00FC1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projektna dokumentacija za izgradnju biciklističkih staza</w:t>
            </w:r>
          </w:p>
        </w:tc>
        <w:tc>
          <w:tcPr>
            <w:tcW w:w="1984" w:type="dxa"/>
            <w:shd w:val="clear" w:color="auto" w:fill="auto"/>
          </w:tcPr>
          <w:p w:rsidR="00937EE8" w:rsidRDefault="00937EE8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195.000,00</w:t>
            </w:r>
          </w:p>
        </w:tc>
        <w:tc>
          <w:tcPr>
            <w:tcW w:w="1984" w:type="dxa"/>
            <w:shd w:val="clear" w:color="auto" w:fill="auto"/>
          </w:tcPr>
          <w:p w:rsidR="00937EE8" w:rsidRPr="00FC16CD" w:rsidRDefault="00403B46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90.000,00</w:t>
            </w:r>
          </w:p>
        </w:tc>
      </w:tr>
      <w:tr w:rsidR="000B3DC3" w:rsidRPr="00FC16CD" w:rsidTr="00FC16CD">
        <w:tc>
          <w:tcPr>
            <w:tcW w:w="4503" w:type="dxa"/>
            <w:shd w:val="clear" w:color="auto" w:fill="auto"/>
          </w:tcPr>
          <w:p w:rsidR="000B3DC3" w:rsidRPr="00FC16CD" w:rsidRDefault="00937EE8" w:rsidP="00FC1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završni radovi na izgradnji mrtvačnice </w:t>
            </w:r>
            <w:proofErr w:type="spellStart"/>
            <w:r>
              <w:rPr>
                <w:sz w:val="22"/>
                <w:szCs w:val="22"/>
              </w:rPr>
              <w:t>Laslovo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B3DC3" w:rsidRPr="00FC16CD" w:rsidRDefault="00937EE8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403B46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3.524,00</w:t>
            </w:r>
          </w:p>
        </w:tc>
      </w:tr>
      <w:tr w:rsidR="000B3DC3" w:rsidRPr="00FC16CD" w:rsidTr="00FC16CD">
        <w:tc>
          <w:tcPr>
            <w:tcW w:w="4503" w:type="dxa"/>
            <w:shd w:val="clear" w:color="auto" w:fill="auto"/>
          </w:tcPr>
          <w:p w:rsidR="000B3DC3" w:rsidRPr="00FC16CD" w:rsidRDefault="000B3DC3" w:rsidP="00FC16C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16CD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403B46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FA177C" w:rsidRPr="00FC16CD">
              <w:rPr>
                <w:b/>
                <w:sz w:val="22"/>
                <w:szCs w:val="22"/>
              </w:rPr>
              <w:t>5</w:t>
            </w:r>
            <w:r w:rsidR="000B3DC3" w:rsidRPr="00FC16CD"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984" w:type="dxa"/>
            <w:shd w:val="clear" w:color="auto" w:fill="auto"/>
          </w:tcPr>
          <w:p w:rsidR="000B3DC3" w:rsidRPr="00FC16CD" w:rsidRDefault="00403B46" w:rsidP="00FC16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217.327,54</w:t>
            </w:r>
          </w:p>
        </w:tc>
      </w:tr>
    </w:tbl>
    <w:p w:rsidR="002C4940" w:rsidRPr="0001350C" w:rsidRDefault="002C4940" w:rsidP="002C49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154F6" w:rsidRPr="0001350C" w:rsidRDefault="0001350C" w:rsidP="0001350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350C">
        <w:rPr>
          <w:sz w:val="22"/>
          <w:szCs w:val="22"/>
        </w:rPr>
        <w:t>III.</w:t>
      </w:r>
    </w:p>
    <w:p w:rsidR="0001350C" w:rsidRPr="0001350C" w:rsidRDefault="0001350C" w:rsidP="0001350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1350C" w:rsidRPr="0001350C" w:rsidRDefault="0001350C" w:rsidP="000135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1350C">
        <w:rPr>
          <w:sz w:val="22"/>
          <w:szCs w:val="22"/>
        </w:rPr>
        <w:t xml:space="preserve">Planirani </w:t>
      </w:r>
      <w:r w:rsidR="00093B88">
        <w:rPr>
          <w:sz w:val="22"/>
          <w:szCs w:val="22"/>
        </w:rPr>
        <w:t>su radovi izvršeni</w:t>
      </w:r>
      <w:r w:rsidRPr="0001350C">
        <w:rPr>
          <w:sz w:val="22"/>
          <w:szCs w:val="22"/>
        </w:rPr>
        <w:t>, u skladu s raspoloživim financijskim sredstvima.</w:t>
      </w:r>
    </w:p>
    <w:p w:rsidR="0001350C" w:rsidRPr="0001350C" w:rsidRDefault="0001350C" w:rsidP="000135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350C" w:rsidRDefault="00EE4111" w:rsidP="00F154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1350C">
        <w:rPr>
          <w:sz w:val="22"/>
          <w:szCs w:val="22"/>
        </w:rPr>
        <w:t>KLASA:</w:t>
      </w:r>
      <w:r w:rsidR="00E27BB7">
        <w:rPr>
          <w:sz w:val="22"/>
          <w:szCs w:val="22"/>
        </w:rPr>
        <w:t xml:space="preserve"> 363-02/17</w:t>
      </w:r>
      <w:r w:rsidR="00447ECE">
        <w:rPr>
          <w:sz w:val="22"/>
          <w:szCs w:val="22"/>
        </w:rPr>
        <w:t>-</w:t>
      </w:r>
      <w:r w:rsidR="00E24793">
        <w:rPr>
          <w:sz w:val="22"/>
          <w:szCs w:val="22"/>
        </w:rPr>
        <w:t>01/1</w:t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</w:p>
    <w:p w:rsidR="00EE4111" w:rsidRPr="0001350C" w:rsidRDefault="000D777C" w:rsidP="00F154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E27BB7">
        <w:rPr>
          <w:sz w:val="22"/>
          <w:szCs w:val="22"/>
        </w:rPr>
        <w:t>2158/04-17</w:t>
      </w:r>
      <w:r w:rsidR="00E24793">
        <w:rPr>
          <w:sz w:val="22"/>
          <w:szCs w:val="22"/>
        </w:rPr>
        <w:t>-01</w:t>
      </w:r>
    </w:p>
    <w:p w:rsidR="00EA13EE" w:rsidRDefault="00EE4111" w:rsidP="00097C5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1350C">
        <w:rPr>
          <w:sz w:val="22"/>
          <w:szCs w:val="22"/>
        </w:rPr>
        <w:t>Ernestinovo,</w:t>
      </w:r>
      <w:r w:rsidR="00FA177C">
        <w:rPr>
          <w:sz w:val="22"/>
          <w:szCs w:val="22"/>
        </w:rPr>
        <w:t xml:space="preserve"> </w:t>
      </w:r>
      <w:r w:rsidR="00E24793">
        <w:rPr>
          <w:sz w:val="22"/>
          <w:szCs w:val="22"/>
        </w:rPr>
        <w:t>14. ožujka 2017.</w:t>
      </w:r>
    </w:p>
    <w:p w:rsidR="0001350C" w:rsidRDefault="00382863" w:rsidP="0001350C">
      <w:pPr>
        <w:widowControl w:val="0"/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>Općinski načelnik</w:t>
      </w:r>
    </w:p>
    <w:p w:rsidR="00382863" w:rsidRDefault="00382863" w:rsidP="0001350C">
      <w:pPr>
        <w:widowControl w:val="0"/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</w:p>
    <w:p w:rsidR="00382863" w:rsidRPr="0001350C" w:rsidRDefault="00382863" w:rsidP="0001350C">
      <w:pPr>
        <w:widowControl w:val="0"/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Matija </w:t>
      </w:r>
      <w:proofErr w:type="spellStart"/>
      <w:r>
        <w:rPr>
          <w:sz w:val="22"/>
          <w:szCs w:val="22"/>
        </w:rPr>
        <w:t>Greif</w:t>
      </w:r>
      <w:proofErr w:type="spellEnd"/>
    </w:p>
    <w:sectPr w:rsidR="00382863" w:rsidRPr="0001350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3F5151"/>
    <w:multiLevelType w:val="hybridMultilevel"/>
    <w:tmpl w:val="942A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AE"/>
    <w:rsid w:val="0001350C"/>
    <w:rsid w:val="000320A3"/>
    <w:rsid w:val="00093B88"/>
    <w:rsid w:val="00096200"/>
    <w:rsid w:val="00097C56"/>
    <w:rsid w:val="000B0BA1"/>
    <w:rsid w:val="000B3DC3"/>
    <w:rsid w:val="000B7804"/>
    <w:rsid w:val="000D777C"/>
    <w:rsid w:val="00105790"/>
    <w:rsid w:val="00125213"/>
    <w:rsid w:val="0012645C"/>
    <w:rsid w:val="00227235"/>
    <w:rsid w:val="00261289"/>
    <w:rsid w:val="002C4940"/>
    <w:rsid w:val="003029F4"/>
    <w:rsid w:val="00306B23"/>
    <w:rsid w:val="00312FB8"/>
    <w:rsid w:val="003142B7"/>
    <w:rsid w:val="00357F0B"/>
    <w:rsid w:val="00382863"/>
    <w:rsid w:val="003B1B68"/>
    <w:rsid w:val="003F5B01"/>
    <w:rsid w:val="00403B46"/>
    <w:rsid w:val="0040695B"/>
    <w:rsid w:val="004143F5"/>
    <w:rsid w:val="00436D33"/>
    <w:rsid w:val="00447ECE"/>
    <w:rsid w:val="00462F42"/>
    <w:rsid w:val="004D01A6"/>
    <w:rsid w:val="005425BC"/>
    <w:rsid w:val="005464DD"/>
    <w:rsid w:val="00590B13"/>
    <w:rsid w:val="005916A8"/>
    <w:rsid w:val="00595B98"/>
    <w:rsid w:val="005B55AA"/>
    <w:rsid w:val="00600FF3"/>
    <w:rsid w:val="00664109"/>
    <w:rsid w:val="0069317D"/>
    <w:rsid w:val="00693D86"/>
    <w:rsid w:val="006C734B"/>
    <w:rsid w:val="0073210B"/>
    <w:rsid w:val="007719FB"/>
    <w:rsid w:val="00793829"/>
    <w:rsid w:val="008C54AE"/>
    <w:rsid w:val="00916A00"/>
    <w:rsid w:val="00937EE8"/>
    <w:rsid w:val="00946A3C"/>
    <w:rsid w:val="00956E8E"/>
    <w:rsid w:val="00983926"/>
    <w:rsid w:val="009C6F17"/>
    <w:rsid w:val="009D41CD"/>
    <w:rsid w:val="009E27E3"/>
    <w:rsid w:val="00A27A7C"/>
    <w:rsid w:val="00A6228E"/>
    <w:rsid w:val="00A648A7"/>
    <w:rsid w:val="00AA30E4"/>
    <w:rsid w:val="00AB5670"/>
    <w:rsid w:val="00B53C88"/>
    <w:rsid w:val="00B6394D"/>
    <w:rsid w:val="00B9680D"/>
    <w:rsid w:val="00BA0EFD"/>
    <w:rsid w:val="00BD3F1C"/>
    <w:rsid w:val="00CD65B1"/>
    <w:rsid w:val="00D2468D"/>
    <w:rsid w:val="00DD5EA9"/>
    <w:rsid w:val="00E24793"/>
    <w:rsid w:val="00E27BB7"/>
    <w:rsid w:val="00EA13EE"/>
    <w:rsid w:val="00ED0A28"/>
    <w:rsid w:val="00EE3E2B"/>
    <w:rsid w:val="00EE4111"/>
    <w:rsid w:val="00F154F6"/>
    <w:rsid w:val="00F84C6B"/>
    <w:rsid w:val="00FA177C"/>
    <w:rsid w:val="00FC16CD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EC5298-4D5C-4F83-B851-11EF0CB2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4C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84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2</cp:revision>
  <cp:lastPrinted>2017-03-07T07:50:00Z</cp:lastPrinted>
  <dcterms:created xsi:type="dcterms:W3CDTF">2017-03-22T13:48:00Z</dcterms:created>
  <dcterms:modified xsi:type="dcterms:W3CDTF">2017-03-22T13:48:00Z</dcterms:modified>
</cp:coreProperties>
</file>